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F6EB" w14:textId="6A94E6FC" w:rsidR="005B009C" w:rsidRDefault="00A03946" w:rsidP="00320AF4">
      <w:pPr>
        <w:pStyle w:val="Overskrift1"/>
        <w:spacing w:before="0"/>
      </w:pPr>
      <w:r>
        <w:t>Forslag til nyhed på klubbens hjemmeside om Bridgens Dag</w:t>
      </w:r>
      <w:r w:rsidR="00320AF4">
        <w:br/>
      </w:r>
    </w:p>
    <w:p w14:paraId="473024F0" w14:textId="7BCEC17C" w:rsidR="00D14CEF" w:rsidRDefault="005B009C" w:rsidP="005B009C">
      <w:r>
        <w:t>Det er vigtigt, at det på jeres hjemmeside fremgår tydeligt, at I afholder Bridgens Dag</w:t>
      </w:r>
      <w:r w:rsidR="00D14CEF">
        <w:t xml:space="preserve"> – især hvis I henviser til hjemmesiden via jeres </w:t>
      </w:r>
      <w:r w:rsidR="002B671C">
        <w:t>reklame for dagen</w:t>
      </w:r>
      <w:r w:rsidR="00320AF4">
        <w:t xml:space="preserve"> (fx på Facebook, i avisen, via flyers mv,)</w:t>
      </w:r>
    </w:p>
    <w:p w14:paraId="25BEDE90" w14:textId="3A4C77AB" w:rsidR="002B671C" w:rsidRDefault="002B671C" w:rsidP="005B009C">
      <w:r>
        <w:t xml:space="preserve">Det er her I skriver mere detaljeret om jeres arrangement, hvad der sker mv. </w:t>
      </w:r>
    </w:p>
    <w:p w14:paraId="2C6439C0" w14:textId="7C844FB5" w:rsidR="002B671C" w:rsidRPr="002B671C" w:rsidRDefault="002B671C" w:rsidP="005B009C">
      <w:r w:rsidRPr="002B671C">
        <w:t xml:space="preserve">Hav det gerne </w:t>
      </w:r>
      <w:r>
        <w:t xml:space="preserve">som det første man ser, når man tilgår jeres hjemmeside </w:t>
      </w:r>
      <w:r w:rsidR="00320AF4">
        <w:t>– hvis man skal lede efter det, mister man folk. V</w:t>
      </w:r>
      <w:r w:rsidR="005C3FD8">
        <w:t xml:space="preserve">i anbefaler </w:t>
      </w:r>
      <w:r w:rsidR="00320AF4">
        <w:t>også at</w:t>
      </w:r>
      <w:r w:rsidR="005C3FD8">
        <w:t xml:space="preserve"> I har billed</w:t>
      </w:r>
      <w:r w:rsidR="00ED52EE">
        <w:t>e</w:t>
      </w:r>
      <w:r w:rsidR="00320AF4">
        <w:t>/billeder som ledsager jeres tekst. Det er blikfang og man ser det hurtigt</w:t>
      </w:r>
      <w:r w:rsidR="005C3FD8">
        <w:t xml:space="preserve">. Her kan I fx bruge vores forslag til Covers, som I finder på </w:t>
      </w:r>
      <w:hyperlink r:id="rId11" w:history="1">
        <w:r w:rsidR="005C3FD8" w:rsidRPr="00C826EF">
          <w:rPr>
            <w:rStyle w:val="Hyperlink"/>
          </w:rPr>
          <w:t>www.bridgensdag.dk</w:t>
        </w:r>
      </w:hyperlink>
      <w:r w:rsidR="005C3FD8">
        <w:t xml:space="preserve">. </w:t>
      </w:r>
    </w:p>
    <w:p w14:paraId="6E7499F0" w14:textId="45A22071" w:rsidR="00A03946" w:rsidRPr="002B671C" w:rsidRDefault="00A03946" w:rsidP="00A03946">
      <w:pPr>
        <w:pStyle w:val="Overskrift2"/>
      </w:pPr>
      <w:r w:rsidRPr="002B671C">
        <w:t>(Inspiration)</w:t>
      </w:r>
    </w:p>
    <w:p w14:paraId="6870D511" w14:textId="6E40C60F" w:rsidR="00A03946" w:rsidRPr="00D1084E" w:rsidRDefault="00A03946" w:rsidP="00A03946">
      <w:pPr>
        <w:spacing w:after="160" w:line="259" w:lineRule="auto"/>
        <w:rPr>
          <w:b/>
          <w:bCs/>
        </w:rPr>
      </w:pPr>
      <w:r w:rsidRPr="00D1084E">
        <w:rPr>
          <w:b/>
          <w:bCs/>
        </w:rPr>
        <w:t>Kom til Bridgens Dag 202</w:t>
      </w:r>
      <w:r w:rsidR="00273EB4">
        <w:rPr>
          <w:b/>
          <w:bCs/>
        </w:rPr>
        <w:t>6</w:t>
      </w:r>
    </w:p>
    <w:p w14:paraId="72AA2A39" w14:textId="0F9F868C" w:rsidR="00A03946" w:rsidRDefault="00A03946" w:rsidP="00A03946">
      <w:pPr>
        <w:spacing w:after="160" w:line="259" w:lineRule="auto"/>
      </w:pPr>
      <w:r w:rsidRPr="008D1EBE">
        <w:rPr>
          <w:i/>
          <w:iCs/>
          <w:highlight w:val="yellow"/>
        </w:rPr>
        <w:t>(Indsæt klubnavn)</w:t>
      </w:r>
      <w:r>
        <w:t xml:space="preserve"> inviterer til åbent hus på Bridgens Dag søndag </w:t>
      </w:r>
      <w:r w:rsidR="00273EB4">
        <w:t>30</w:t>
      </w:r>
      <w:r w:rsidR="008D1EBE">
        <w:t>.</w:t>
      </w:r>
      <w:r>
        <w:t xml:space="preserve"> august. </w:t>
      </w:r>
    </w:p>
    <w:p w14:paraId="0522D0F6" w14:textId="77777777" w:rsidR="00A03946" w:rsidRDefault="00A03946" w:rsidP="00A03946">
      <w:pPr>
        <w:spacing w:after="160" w:line="259" w:lineRule="auto"/>
      </w:pPr>
      <w:r>
        <w:t xml:space="preserve">Alle er velkomne til en sjov og social dag med kortene i hånden.  </w:t>
      </w:r>
    </w:p>
    <w:p w14:paraId="4123AAC8" w14:textId="131A48EA" w:rsidR="00A03946" w:rsidRDefault="00A03946" w:rsidP="00A03946">
      <w:pPr>
        <w:spacing w:after="160" w:line="259" w:lineRule="auto"/>
      </w:pPr>
      <w:r w:rsidRPr="008D1EBE">
        <w:rPr>
          <w:i/>
          <w:iCs/>
          <w:highlight w:val="yellow"/>
        </w:rPr>
        <w:t>(Indsæt klubnavn</w:t>
      </w:r>
      <w:r w:rsidRPr="002C601C">
        <w:rPr>
          <w:i/>
          <w:iCs/>
        </w:rPr>
        <w:t>)</w:t>
      </w:r>
      <w:r>
        <w:t xml:space="preserve"> er én af de mange bridgeklubber over hele landet, der søndag </w:t>
      </w:r>
      <w:r w:rsidR="00273EB4">
        <w:t>30</w:t>
      </w:r>
      <w:r>
        <w:t>. august 202</w:t>
      </w:r>
      <w:r w:rsidR="00273EB4">
        <w:t>6</w:t>
      </w:r>
      <w:r>
        <w:t xml:space="preserve"> inviterer til Bridgens Dag. Arrangementet bliver afholdt i klubbens lokaler på </w:t>
      </w:r>
      <w:r w:rsidRPr="008D1EBE">
        <w:rPr>
          <w:i/>
          <w:iCs/>
          <w:highlight w:val="yellow"/>
        </w:rPr>
        <w:t>(indsæt vejnavn/adresse)</w:t>
      </w:r>
      <w:r w:rsidRPr="002C601C">
        <w:rPr>
          <w:i/>
          <w:iCs/>
        </w:rPr>
        <w:t xml:space="preserve"> </w:t>
      </w:r>
      <w:r>
        <w:t xml:space="preserve">fra klokken </w:t>
      </w:r>
      <w:r w:rsidRPr="008D1EBE">
        <w:rPr>
          <w:i/>
          <w:iCs/>
          <w:highlight w:val="yellow"/>
        </w:rPr>
        <w:t>(indsæt tidsrum).</w:t>
      </w:r>
    </w:p>
    <w:p w14:paraId="105B98FF" w14:textId="1A7DFC60" w:rsidR="00A03946" w:rsidRDefault="00A03946" w:rsidP="00A03946">
      <w:pPr>
        <w:spacing w:after="160" w:line="259" w:lineRule="auto"/>
      </w:pPr>
      <w:r>
        <w:t xml:space="preserve">Kig forbi hvis du har lyst til at spille bridge, gerne vil vide mere om klubbens tilbud, eller vil opleve det fællesskab vi har i klubben. Alle kan lære at spille bridge – og både voksne, familier med børn, ældre, nybegyndere og øvede kan deltage. Med andre ord en oplagt mulighed for at tage venner, familie eller måske kolleger med til </w:t>
      </w:r>
      <w:r w:rsidR="002C601C">
        <w:t>et underholdende arrangement</w:t>
      </w:r>
      <w:r>
        <w:t>.</w:t>
      </w:r>
    </w:p>
    <w:p w14:paraId="2509160D" w14:textId="77777777" w:rsidR="00A03946" w:rsidRDefault="00A03946" w:rsidP="002C601C">
      <w:pPr>
        <w:pStyle w:val="Overskrift3"/>
      </w:pPr>
      <w:r>
        <w:t>Program for Bridgens Dag</w:t>
      </w:r>
    </w:p>
    <w:p w14:paraId="689FB907" w14:textId="2E600732" w:rsidR="00A03946" w:rsidRDefault="00A03946" w:rsidP="00A03946">
      <w:pPr>
        <w:pStyle w:val="Listeafsnit"/>
      </w:pPr>
      <w:r>
        <w:t>(indsæt kl.): Aktivitet 1</w:t>
      </w:r>
    </w:p>
    <w:p w14:paraId="528A263F" w14:textId="7B3A2FC0" w:rsidR="00A03946" w:rsidRDefault="00A03946" w:rsidP="00A03946">
      <w:pPr>
        <w:pStyle w:val="Listeafsnit"/>
      </w:pPr>
      <w:r>
        <w:t>(indsæt kl.): Aktivitet 2</w:t>
      </w:r>
    </w:p>
    <w:p w14:paraId="18EA1D86" w14:textId="73F22F51" w:rsidR="00A03946" w:rsidRDefault="00A03946" w:rsidP="00A03946">
      <w:pPr>
        <w:pStyle w:val="Listeafsnit"/>
      </w:pPr>
      <w:r>
        <w:t xml:space="preserve">(indsæt kl.): Aktivitet… </w:t>
      </w:r>
    </w:p>
    <w:p w14:paraId="6043C1EA" w14:textId="77777777" w:rsidR="00A03946" w:rsidRDefault="00A03946" w:rsidP="00A03946">
      <w:pPr>
        <w:spacing w:after="160" w:line="259" w:lineRule="auto"/>
      </w:pPr>
      <w:r>
        <w:t xml:space="preserve">Vores dygtige undervisere og medlemmer står klar til at hjælpe alle i gang og du får kort i hånden med det samme. </w:t>
      </w:r>
    </w:p>
    <w:p w14:paraId="22731436" w14:textId="37D00D26" w:rsidR="00A03946" w:rsidRDefault="00A03946" w:rsidP="00A03946">
      <w:pPr>
        <w:spacing w:after="160" w:line="259" w:lineRule="auto"/>
      </w:pPr>
      <w:r>
        <w:t>Det kræver ikke tilmelding, så du kan bare møde op.</w:t>
      </w:r>
    </w:p>
    <w:p w14:paraId="4395459E" w14:textId="77777777" w:rsidR="002C601C" w:rsidRDefault="002C601C" w:rsidP="00A03946">
      <w:pPr>
        <w:spacing w:after="160" w:line="259" w:lineRule="auto"/>
      </w:pPr>
    </w:p>
    <w:p w14:paraId="28017E21" w14:textId="33560BF5" w:rsidR="00225A00" w:rsidRPr="008D1EBE" w:rsidRDefault="00A03946">
      <w:pPr>
        <w:spacing w:after="160" w:line="259" w:lineRule="auto"/>
      </w:pPr>
      <w:r>
        <w:t>Vi glæder os til at se jer til Bridgens Dag 202</w:t>
      </w:r>
      <w:r w:rsidR="00273EB4">
        <w:t>6</w:t>
      </w:r>
      <w:r>
        <w:t>!</w:t>
      </w:r>
    </w:p>
    <w:sectPr w:rsidR="00225A00" w:rsidRPr="008D1EBE" w:rsidSect="00225A00">
      <w:headerReference w:type="default" r:id="rId12"/>
      <w:footerReference w:type="default" r:id="rId13"/>
      <w:pgSz w:w="11906" w:h="16838"/>
      <w:pgMar w:top="2268" w:right="851" w:bottom="113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AA71B" w14:textId="77777777" w:rsidR="00D30F04" w:rsidRDefault="00D30F04" w:rsidP="002943DD">
      <w:r>
        <w:separator/>
      </w:r>
    </w:p>
  </w:endnote>
  <w:endnote w:type="continuationSeparator" w:id="0">
    <w:p w14:paraId="7D6D973D" w14:textId="77777777" w:rsidR="00D30F04" w:rsidRDefault="00D30F04" w:rsidP="00294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KQUGM+BGaramon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237C" w14:textId="377B42BF" w:rsidR="00DD4B5E" w:rsidRPr="00A87FDE" w:rsidRDefault="00DD4B5E" w:rsidP="00DD4B5E">
    <w:pPr>
      <w:pStyle w:val="Sidefod"/>
      <w:jc w:val="right"/>
      <w:rPr>
        <w:color w:val="404040" w:themeColor="text1" w:themeTint="BF"/>
        <w:sz w:val="20"/>
        <w:szCs w:val="20"/>
      </w:rPr>
    </w:pPr>
    <w:r w:rsidRPr="00A87FDE">
      <w:rPr>
        <w:color w:val="404040" w:themeColor="text1" w:themeTint="BF"/>
        <w:sz w:val="20"/>
        <w:szCs w:val="20"/>
      </w:rPr>
      <w:t xml:space="preserve">Side </w:t>
    </w:r>
    <w:r w:rsidRPr="00A87FDE">
      <w:rPr>
        <w:color w:val="404040" w:themeColor="text1" w:themeTint="BF"/>
        <w:sz w:val="20"/>
        <w:szCs w:val="20"/>
      </w:rPr>
      <w:fldChar w:fldCharType="begin"/>
    </w:r>
    <w:r w:rsidRPr="00A87FDE">
      <w:rPr>
        <w:color w:val="404040" w:themeColor="text1" w:themeTint="BF"/>
        <w:sz w:val="20"/>
        <w:szCs w:val="20"/>
      </w:rPr>
      <w:instrText>PAGE   \* MERGEFORMAT</w:instrText>
    </w:r>
    <w:r w:rsidRPr="00A87FDE">
      <w:rPr>
        <w:color w:val="404040" w:themeColor="text1" w:themeTint="BF"/>
        <w:sz w:val="20"/>
        <w:szCs w:val="20"/>
      </w:rPr>
      <w:fldChar w:fldCharType="separate"/>
    </w:r>
    <w:r w:rsidRPr="00A87FDE">
      <w:rPr>
        <w:color w:val="404040" w:themeColor="text1" w:themeTint="BF"/>
        <w:sz w:val="20"/>
        <w:szCs w:val="20"/>
      </w:rPr>
      <w:t>2</w:t>
    </w:r>
    <w:r w:rsidRPr="00A87FDE">
      <w:rPr>
        <w:color w:val="404040" w:themeColor="text1" w:themeTint="BF"/>
        <w:sz w:val="20"/>
        <w:szCs w:val="20"/>
      </w:rPr>
      <w:fldChar w:fldCharType="end"/>
    </w:r>
    <w:r w:rsidRPr="00A87FDE">
      <w:rPr>
        <w:color w:val="404040" w:themeColor="text1" w:themeTint="BF"/>
        <w:sz w:val="20"/>
        <w:szCs w:val="20"/>
      </w:rPr>
      <w:t xml:space="preserve"> af </w:t>
    </w:r>
    <w:r w:rsidR="00F6064F">
      <w:rPr>
        <w:color w:val="404040" w:themeColor="text1" w:themeTint="BF"/>
        <w:sz w:val="20"/>
        <w:szCs w:val="20"/>
      </w:rPr>
      <w:t>2</w:t>
    </w:r>
  </w:p>
  <w:p w14:paraId="39DBF1E1" w14:textId="221307AF" w:rsidR="00D30F04" w:rsidRDefault="00D30F04" w:rsidP="002943DD">
    <w:pPr>
      <w:pStyle w:val="Sidefod"/>
    </w:pPr>
  </w:p>
  <w:p w14:paraId="01E97C05" w14:textId="7944FC6C" w:rsidR="00DD4B5E" w:rsidRDefault="00DD4B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F9068" w14:textId="77777777" w:rsidR="00D30F04" w:rsidRDefault="00D30F04" w:rsidP="002943DD">
      <w:r>
        <w:separator/>
      </w:r>
    </w:p>
  </w:footnote>
  <w:footnote w:type="continuationSeparator" w:id="0">
    <w:p w14:paraId="4DDC4DCF" w14:textId="77777777" w:rsidR="00D30F04" w:rsidRDefault="00D30F04" w:rsidP="00294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376B8" w14:textId="4D15ED10" w:rsidR="005A16B5" w:rsidRDefault="00662894" w:rsidP="005A16B5">
    <w:pPr>
      <w:pStyle w:val="Sidehoved"/>
      <w:jc w:val="right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D4648BE" wp14:editId="56F8EC33">
          <wp:simplePos x="0" y="0"/>
          <wp:positionH relativeFrom="column">
            <wp:posOffset>3547110</wp:posOffset>
          </wp:positionH>
          <wp:positionV relativeFrom="paragraph">
            <wp:posOffset>63500</wp:posOffset>
          </wp:positionV>
          <wp:extent cx="3232150" cy="390525"/>
          <wp:effectExtent l="0" t="0" r="6350" b="9525"/>
          <wp:wrapThrough wrapText="bothSides">
            <wp:wrapPolygon edited="0">
              <wp:start x="18205" y="0"/>
              <wp:lineTo x="0" y="0"/>
              <wp:lineTo x="0" y="21073"/>
              <wp:lineTo x="3310" y="21073"/>
              <wp:lineTo x="21133" y="21073"/>
              <wp:lineTo x="21515" y="20020"/>
              <wp:lineTo x="21515" y="0"/>
              <wp:lineTo x="18842" y="0"/>
              <wp:lineTo x="18205" y="0"/>
            </wp:wrapPolygon>
          </wp:wrapThrough>
          <wp:docPr id="17" name="Billed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Billede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2150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EF57CA" w14:textId="79217783" w:rsidR="00D30F04" w:rsidRDefault="00D30F04" w:rsidP="005A16B5">
    <w:pPr>
      <w:pStyle w:val="Sidehoved"/>
      <w:jc w:val="right"/>
    </w:pPr>
  </w:p>
  <w:p w14:paraId="2319CE59" w14:textId="5A2339DE" w:rsidR="00DD4B5E" w:rsidRDefault="0070457B" w:rsidP="005A16B5">
    <w:pPr>
      <w:pStyle w:val="Sidehoved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6FDB95" wp14:editId="3A7BF0AE">
              <wp:simplePos x="0" y="0"/>
              <wp:positionH relativeFrom="column">
                <wp:posOffset>-57150</wp:posOffset>
              </wp:positionH>
              <wp:positionV relativeFrom="paragraph">
                <wp:posOffset>323215</wp:posOffset>
              </wp:positionV>
              <wp:extent cx="6832600" cy="0"/>
              <wp:effectExtent l="0" t="0" r="0" b="0"/>
              <wp:wrapNone/>
              <wp:docPr id="18" name="Lige forbindels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326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51B978" id="Lige forbindelse 18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5pt,25.45pt" to="533.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" strokecolor="#5a5a5a [2109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E7FDC"/>
    <w:multiLevelType w:val="hybridMultilevel"/>
    <w:tmpl w:val="7848D956"/>
    <w:lvl w:ilvl="0" w:tplc="66BA4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D3A2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406DA"/>
    <w:multiLevelType w:val="hybridMultilevel"/>
    <w:tmpl w:val="0E60DECA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903D9"/>
    <w:multiLevelType w:val="hybridMultilevel"/>
    <w:tmpl w:val="7C567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85F0E"/>
    <w:multiLevelType w:val="hybridMultilevel"/>
    <w:tmpl w:val="5F2E028E"/>
    <w:lvl w:ilvl="0" w:tplc="7B420C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D3A2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C0041"/>
    <w:multiLevelType w:val="hybridMultilevel"/>
    <w:tmpl w:val="C466174A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F44E3"/>
    <w:multiLevelType w:val="hybridMultilevel"/>
    <w:tmpl w:val="F1E4805E"/>
    <w:lvl w:ilvl="0" w:tplc="2000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40AD7A5B"/>
    <w:multiLevelType w:val="hybridMultilevel"/>
    <w:tmpl w:val="9C388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340A7"/>
    <w:multiLevelType w:val="hybridMultilevel"/>
    <w:tmpl w:val="09C2CD14"/>
    <w:lvl w:ilvl="0" w:tplc="53728DFA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D14809"/>
    <w:multiLevelType w:val="hybridMultilevel"/>
    <w:tmpl w:val="A648C828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261B7C"/>
    <w:multiLevelType w:val="hybridMultilevel"/>
    <w:tmpl w:val="FDCC2862"/>
    <w:lvl w:ilvl="0" w:tplc="D488F70A">
      <w:start w:val="4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07536"/>
    <w:multiLevelType w:val="hybridMultilevel"/>
    <w:tmpl w:val="12CA2708"/>
    <w:lvl w:ilvl="0" w:tplc="C59450D6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  <w:color w:val="DD3A26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9A5C75"/>
    <w:multiLevelType w:val="hybridMultilevel"/>
    <w:tmpl w:val="2924AE5E"/>
    <w:lvl w:ilvl="0" w:tplc="53728DFA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BF6CC2"/>
    <w:multiLevelType w:val="hybridMultilevel"/>
    <w:tmpl w:val="1C38E4F0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485FF9"/>
    <w:multiLevelType w:val="hybridMultilevel"/>
    <w:tmpl w:val="6118757A"/>
    <w:lvl w:ilvl="0" w:tplc="2000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4" w15:restartNumberingAfterBreak="0">
    <w:nsid w:val="7EE160B6"/>
    <w:multiLevelType w:val="hybridMultilevel"/>
    <w:tmpl w:val="72FA3A42"/>
    <w:lvl w:ilvl="0" w:tplc="4D8A1B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D3A2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257687">
    <w:abstractNumId w:val="10"/>
  </w:num>
  <w:num w:numId="2" w16cid:durableId="412703105">
    <w:abstractNumId w:val="5"/>
  </w:num>
  <w:num w:numId="3" w16cid:durableId="819157915">
    <w:abstractNumId w:val="13"/>
  </w:num>
  <w:num w:numId="4" w16cid:durableId="1918906166">
    <w:abstractNumId w:val="11"/>
  </w:num>
  <w:num w:numId="5" w16cid:durableId="1808936959">
    <w:abstractNumId w:val="14"/>
  </w:num>
  <w:num w:numId="6" w16cid:durableId="175776337">
    <w:abstractNumId w:val="3"/>
  </w:num>
  <w:num w:numId="7" w16cid:durableId="2005012688">
    <w:abstractNumId w:val="0"/>
  </w:num>
  <w:num w:numId="8" w16cid:durableId="922298258">
    <w:abstractNumId w:val="7"/>
  </w:num>
  <w:num w:numId="9" w16cid:durableId="1026951260">
    <w:abstractNumId w:val="4"/>
  </w:num>
  <w:num w:numId="10" w16cid:durableId="175383684">
    <w:abstractNumId w:val="8"/>
  </w:num>
  <w:num w:numId="11" w16cid:durableId="1165435014">
    <w:abstractNumId w:val="2"/>
  </w:num>
  <w:num w:numId="12" w16cid:durableId="525408566">
    <w:abstractNumId w:val="6"/>
  </w:num>
  <w:num w:numId="13" w16cid:durableId="189540097">
    <w:abstractNumId w:val="12"/>
  </w:num>
  <w:num w:numId="14" w16cid:durableId="1179930294">
    <w:abstractNumId w:val="9"/>
  </w:num>
  <w:num w:numId="15" w16cid:durableId="413355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A06"/>
    <w:rsid w:val="00010318"/>
    <w:rsid w:val="00011DA0"/>
    <w:rsid w:val="00027006"/>
    <w:rsid w:val="000633C7"/>
    <w:rsid w:val="000970B9"/>
    <w:rsid w:val="000B4878"/>
    <w:rsid w:val="000D5B77"/>
    <w:rsid w:val="00104988"/>
    <w:rsid w:val="001A0E06"/>
    <w:rsid w:val="001B7819"/>
    <w:rsid w:val="00225A00"/>
    <w:rsid w:val="002276C0"/>
    <w:rsid w:val="00267A37"/>
    <w:rsid w:val="00273EB4"/>
    <w:rsid w:val="002943DD"/>
    <w:rsid w:val="002B671C"/>
    <w:rsid w:val="002C221A"/>
    <w:rsid w:val="002C601C"/>
    <w:rsid w:val="002F359F"/>
    <w:rsid w:val="00320AF4"/>
    <w:rsid w:val="00322A3B"/>
    <w:rsid w:val="00330AF2"/>
    <w:rsid w:val="0039160E"/>
    <w:rsid w:val="003A34E2"/>
    <w:rsid w:val="003B75FB"/>
    <w:rsid w:val="003D246E"/>
    <w:rsid w:val="00422D77"/>
    <w:rsid w:val="00460A3F"/>
    <w:rsid w:val="00490FD6"/>
    <w:rsid w:val="004A2E66"/>
    <w:rsid w:val="004C232D"/>
    <w:rsid w:val="004C3B28"/>
    <w:rsid w:val="004D2A06"/>
    <w:rsid w:val="004D5697"/>
    <w:rsid w:val="004F27CD"/>
    <w:rsid w:val="004F4C42"/>
    <w:rsid w:val="0050548E"/>
    <w:rsid w:val="005102D5"/>
    <w:rsid w:val="00510C17"/>
    <w:rsid w:val="00523A9F"/>
    <w:rsid w:val="00524FE7"/>
    <w:rsid w:val="00546BFF"/>
    <w:rsid w:val="0057726A"/>
    <w:rsid w:val="005A16B5"/>
    <w:rsid w:val="005B009C"/>
    <w:rsid w:val="005C3FD8"/>
    <w:rsid w:val="005D51E2"/>
    <w:rsid w:val="005E2A13"/>
    <w:rsid w:val="005F7AD2"/>
    <w:rsid w:val="00612220"/>
    <w:rsid w:val="00643B8E"/>
    <w:rsid w:val="00662894"/>
    <w:rsid w:val="006A144D"/>
    <w:rsid w:val="006A745E"/>
    <w:rsid w:val="006B07A4"/>
    <w:rsid w:val="006C1F47"/>
    <w:rsid w:val="006C2554"/>
    <w:rsid w:val="006E39F8"/>
    <w:rsid w:val="006E50CC"/>
    <w:rsid w:val="006E7188"/>
    <w:rsid w:val="006F6D10"/>
    <w:rsid w:val="0070457B"/>
    <w:rsid w:val="00724C97"/>
    <w:rsid w:val="00756D38"/>
    <w:rsid w:val="007856B2"/>
    <w:rsid w:val="007904F5"/>
    <w:rsid w:val="007A1A68"/>
    <w:rsid w:val="007A575F"/>
    <w:rsid w:val="007E386C"/>
    <w:rsid w:val="00836C98"/>
    <w:rsid w:val="00846384"/>
    <w:rsid w:val="008465EC"/>
    <w:rsid w:val="008501E9"/>
    <w:rsid w:val="00886DEE"/>
    <w:rsid w:val="008A4A86"/>
    <w:rsid w:val="008D1EBE"/>
    <w:rsid w:val="00901719"/>
    <w:rsid w:val="009065B5"/>
    <w:rsid w:val="00931634"/>
    <w:rsid w:val="009412EC"/>
    <w:rsid w:val="0095017F"/>
    <w:rsid w:val="00965824"/>
    <w:rsid w:val="00967422"/>
    <w:rsid w:val="00972CB0"/>
    <w:rsid w:val="00973BFD"/>
    <w:rsid w:val="00992C83"/>
    <w:rsid w:val="009977C3"/>
    <w:rsid w:val="00A03946"/>
    <w:rsid w:val="00A53121"/>
    <w:rsid w:val="00A87FDE"/>
    <w:rsid w:val="00A963C9"/>
    <w:rsid w:val="00AC45B9"/>
    <w:rsid w:val="00AE5DDB"/>
    <w:rsid w:val="00B14B4F"/>
    <w:rsid w:val="00B20327"/>
    <w:rsid w:val="00B260B0"/>
    <w:rsid w:val="00B34A0A"/>
    <w:rsid w:val="00B67954"/>
    <w:rsid w:val="00B74BF6"/>
    <w:rsid w:val="00B77CE4"/>
    <w:rsid w:val="00B9448C"/>
    <w:rsid w:val="00BA3826"/>
    <w:rsid w:val="00BA5064"/>
    <w:rsid w:val="00C12B81"/>
    <w:rsid w:val="00C16D96"/>
    <w:rsid w:val="00C24B4C"/>
    <w:rsid w:val="00C363FB"/>
    <w:rsid w:val="00C57ACA"/>
    <w:rsid w:val="00C711B9"/>
    <w:rsid w:val="00C86A52"/>
    <w:rsid w:val="00CC1965"/>
    <w:rsid w:val="00CE3A9A"/>
    <w:rsid w:val="00D1084E"/>
    <w:rsid w:val="00D14CEF"/>
    <w:rsid w:val="00D30F04"/>
    <w:rsid w:val="00D402B8"/>
    <w:rsid w:val="00DD4B5E"/>
    <w:rsid w:val="00E316F3"/>
    <w:rsid w:val="00E46371"/>
    <w:rsid w:val="00E52AFA"/>
    <w:rsid w:val="00E9230D"/>
    <w:rsid w:val="00ED52EE"/>
    <w:rsid w:val="00EE5566"/>
    <w:rsid w:val="00F2654D"/>
    <w:rsid w:val="00F6064F"/>
    <w:rsid w:val="00F661B3"/>
    <w:rsid w:val="00F710EA"/>
    <w:rsid w:val="00FB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6CD21E62"/>
  <w15:chartTrackingRefBased/>
  <w15:docId w15:val="{B821A4C1-EDF3-417F-AF2F-298B8F17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3DD"/>
    <w:pPr>
      <w:spacing w:after="240" w:line="312" w:lineRule="auto"/>
    </w:pPr>
    <w:rPr>
      <w:rFonts w:ascii="Arial" w:hAnsi="Arial" w:cs="Arial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03946"/>
    <w:pPr>
      <w:keepNext/>
      <w:keepLines/>
      <w:spacing w:before="240" w:after="60" w:line="240" w:lineRule="auto"/>
      <w:outlineLvl w:val="0"/>
    </w:pPr>
    <w:rPr>
      <w:rFonts w:eastAsiaTheme="majorEastAsia"/>
      <w:b/>
      <w:bCs/>
      <w:color w:val="DF3910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62894"/>
    <w:pPr>
      <w:keepNext/>
      <w:keepLines/>
      <w:spacing w:before="480" w:after="0"/>
      <w:outlineLvl w:val="1"/>
    </w:pPr>
    <w:rPr>
      <w:rFonts w:eastAsiaTheme="majorEastAsia"/>
      <w:b/>
      <w:bCs/>
      <w:color w:val="595959" w:themeColor="text1" w:themeTint="A6"/>
      <w:sz w:val="32"/>
      <w:szCs w:val="32"/>
    </w:rPr>
  </w:style>
  <w:style w:type="paragraph" w:styleId="Overskrift3">
    <w:name w:val="heading 3"/>
    <w:basedOn w:val="Overskrift2"/>
    <w:next w:val="Normal"/>
    <w:link w:val="Overskrift3Tegn"/>
    <w:uiPriority w:val="9"/>
    <w:unhideWhenUsed/>
    <w:qFormat/>
    <w:rsid w:val="009977C3"/>
    <w:pPr>
      <w:spacing w:before="240" w:after="60"/>
      <w:outlineLvl w:val="2"/>
    </w:pPr>
    <w:rPr>
      <w:color w:val="DF391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D2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D2A06"/>
    <w:rPr>
      <w:rFonts w:ascii="Segoe UI" w:hAnsi="Segoe UI" w:cs="Segoe UI"/>
      <w:sz w:val="18"/>
      <w:szCs w:val="18"/>
    </w:rPr>
  </w:style>
  <w:style w:type="paragraph" w:customStyle="1" w:styleId="Pa0">
    <w:name w:val="Pa0"/>
    <w:basedOn w:val="Normal"/>
    <w:next w:val="Normal"/>
    <w:uiPriority w:val="99"/>
    <w:rsid w:val="00510C17"/>
    <w:pPr>
      <w:autoSpaceDE w:val="0"/>
      <w:autoSpaceDN w:val="0"/>
      <w:adjustRightInd w:val="0"/>
      <w:spacing w:after="0" w:line="201" w:lineRule="atLeast"/>
    </w:pPr>
    <w:rPr>
      <w:rFonts w:ascii="FKQUGM+BGaramond-Regular" w:hAnsi="FKQUGM+BGaramond-Regular"/>
    </w:rPr>
  </w:style>
  <w:style w:type="paragraph" w:styleId="Sidehoved">
    <w:name w:val="header"/>
    <w:basedOn w:val="Normal"/>
    <w:link w:val="SidehovedTegn"/>
    <w:uiPriority w:val="99"/>
    <w:unhideWhenUsed/>
    <w:rsid w:val="00D30F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30F04"/>
    <w:rPr>
      <w:rFonts w:ascii="Arial" w:hAnsi="Arial"/>
      <w:sz w:val="24"/>
    </w:rPr>
  </w:style>
  <w:style w:type="paragraph" w:styleId="Sidefod">
    <w:name w:val="footer"/>
    <w:basedOn w:val="Normal"/>
    <w:link w:val="SidefodTegn"/>
    <w:uiPriority w:val="99"/>
    <w:unhideWhenUsed/>
    <w:rsid w:val="00D30F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30F04"/>
    <w:rPr>
      <w:rFonts w:ascii="Arial" w:hAnsi="Arial"/>
      <w:sz w:val="24"/>
    </w:rPr>
  </w:style>
  <w:style w:type="paragraph" w:styleId="Listeafsnit">
    <w:name w:val="List Paragraph"/>
    <w:basedOn w:val="Normal"/>
    <w:uiPriority w:val="34"/>
    <w:qFormat/>
    <w:rsid w:val="00662894"/>
    <w:pPr>
      <w:numPr>
        <w:numId w:val="1"/>
      </w:numPr>
      <w:contextualSpacing/>
    </w:pPr>
    <w:rPr>
      <w:color w:val="000000" w:themeColor="text1"/>
      <w:sz w:val="22"/>
      <w:szCs w:val="2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03946"/>
    <w:rPr>
      <w:rFonts w:ascii="Arial" w:eastAsiaTheme="majorEastAsia" w:hAnsi="Arial" w:cs="Arial"/>
      <w:b/>
      <w:bCs/>
      <w:color w:val="DF3910"/>
      <w:sz w:val="40"/>
      <w:szCs w:val="40"/>
    </w:rPr>
  </w:style>
  <w:style w:type="table" w:styleId="Tabel-Gitter">
    <w:name w:val="Table Grid"/>
    <w:basedOn w:val="Tabel-Normal"/>
    <w:uiPriority w:val="39"/>
    <w:rsid w:val="00546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rsid w:val="00662894"/>
    <w:rPr>
      <w:rFonts w:ascii="Arial" w:eastAsiaTheme="majorEastAsia" w:hAnsi="Arial" w:cs="Arial"/>
      <w:b/>
      <w:bCs/>
      <w:color w:val="595959" w:themeColor="text1" w:themeTint="A6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977C3"/>
    <w:rPr>
      <w:rFonts w:ascii="Arial" w:eastAsiaTheme="majorEastAsia" w:hAnsi="Arial" w:cs="Arial"/>
      <w:b/>
      <w:bCs/>
      <w:color w:val="DF3910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B260B0"/>
    <w:rPr>
      <w:color w:val="0563C1" w:themeColor="hyperlink"/>
      <w:u w:val="single"/>
    </w:rPr>
  </w:style>
  <w:style w:type="paragraph" w:styleId="Overskrift">
    <w:name w:val="TOC Heading"/>
    <w:basedOn w:val="Overskrift1"/>
    <w:next w:val="Normal"/>
    <w:uiPriority w:val="39"/>
    <w:unhideWhenUsed/>
    <w:rsid w:val="00B260B0"/>
    <w:pPr>
      <w:spacing w:after="0" w:line="259" w:lineRule="auto"/>
      <w:outlineLvl w:val="9"/>
    </w:pPr>
    <w:rPr>
      <w:rFonts w:asciiTheme="majorHAnsi" w:hAnsiTheme="majorHAnsi" w:cstheme="majorBidi"/>
      <w:b w:val="0"/>
      <w:bCs w:val="0"/>
      <w:color w:val="2E74B5" w:themeColor="accent1" w:themeShade="BF"/>
      <w:sz w:val="32"/>
      <w:szCs w:val="32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B260B0"/>
    <w:pPr>
      <w:tabs>
        <w:tab w:val="right" w:leader="dot" w:pos="10194"/>
      </w:tabs>
      <w:spacing w:after="0" w:line="240" w:lineRule="auto"/>
    </w:pPr>
    <w:rPr>
      <w:rFonts w:cstheme="minorBidi"/>
      <w:noProof/>
      <w:color w:val="DD3A26"/>
      <w:lang w:val="en-US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7904F5"/>
    <w:pPr>
      <w:tabs>
        <w:tab w:val="right" w:leader="dot" w:pos="10194"/>
      </w:tabs>
      <w:spacing w:before="120" w:after="120"/>
      <w:ind w:left="238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7904F5"/>
    <w:pPr>
      <w:spacing w:after="100"/>
      <w:ind w:left="480"/>
    </w:pPr>
  </w:style>
  <w:style w:type="character" w:styleId="Ulstomtale">
    <w:name w:val="Unresolved Mention"/>
    <w:basedOn w:val="Standardskrifttypeiafsnit"/>
    <w:uiPriority w:val="99"/>
    <w:semiHidden/>
    <w:unhideWhenUsed/>
    <w:rsid w:val="005C3F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7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ridgensdag.d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ba8109-05ba-4e79-b7ee-b72f310a5338" xsi:nil="true"/>
    <lcf76f155ced4ddcb4097134ff3c332f xmlns="7142b482-a2e3-43c2-bfca-9d67d4a2474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27B662296D94428BB55CC17988BC4F" ma:contentTypeVersion="15" ma:contentTypeDescription="Opret et nyt dokument." ma:contentTypeScope="" ma:versionID="8846f91dde5bea9260d0fa7645864b9b">
  <xsd:schema xmlns:xsd="http://www.w3.org/2001/XMLSchema" xmlns:xs="http://www.w3.org/2001/XMLSchema" xmlns:p="http://schemas.microsoft.com/office/2006/metadata/properties" xmlns:ns2="7142b482-a2e3-43c2-bfca-9d67d4a2474d" xmlns:ns3="10ba8109-05ba-4e79-b7ee-b72f310a5338" targetNamespace="http://schemas.microsoft.com/office/2006/metadata/properties" ma:root="true" ma:fieldsID="be59af7b9052ab402603eb3af513a325" ns2:_="" ns3:_="">
    <xsd:import namespace="7142b482-a2e3-43c2-bfca-9d67d4a2474d"/>
    <xsd:import namespace="10ba8109-05ba-4e79-b7ee-b72f310a5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2b482-a2e3-43c2-bfca-9d67d4a24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f26c4c8-7c02-48a2-ba93-43ef5c49c1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a8109-05ba-4e79-b7ee-b72f310a53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657d76-c76d-465b-9e60-0aa9b7b02a43}" ma:internalName="TaxCatchAll" ma:showField="CatchAllData" ma:web="10ba8109-05ba-4e79-b7ee-b72f310a53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FE3591-C3E3-4790-8F54-FA96FFADCD16}">
  <ds:schemaRefs>
    <ds:schemaRef ds:uri="7142b482-a2e3-43c2-bfca-9d67d4a2474d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10ba8109-05ba-4e79-b7ee-b72f310a5338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E329AA2-5CB5-4F21-B4B5-DF872239EB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4804F2-6268-4133-8976-2873A5D26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2b482-a2e3-43c2-bfca-9d67d4a2474d"/>
    <ds:schemaRef ds:uri="10ba8109-05ba-4e79-b7ee-b72f310a5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7F03D9-5E31-40B3-B60F-19BEAEC008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Binderkrantz</dc:creator>
  <cp:keywords/>
  <dc:description/>
  <cp:lastModifiedBy>Andreas Plejdrup</cp:lastModifiedBy>
  <cp:revision>4</cp:revision>
  <cp:lastPrinted>2022-05-12T10:05:00Z</cp:lastPrinted>
  <dcterms:created xsi:type="dcterms:W3CDTF">2024-05-22T14:09:00Z</dcterms:created>
  <dcterms:modified xsi:type="dcterms:W3CDTF">2026-08-18T14:09:00Z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0x0101009027B662296D94428BB55CC17988BC4F</vt:lpwstr>
  </property>
  <property fmtid="{D5CDD505-2E9C-101B-9397-08002B2CF9AE}" pid="3" name="Order">
    <vt:r8>13544600</vt:r8>
  </property>
  <property fmtid="{D5CDD505-2E9C-101B-9397-08002B2CF9AE}" pid="4" name="MediaServiceImageTags">
    <vt:lpwstr/>
  </property>
</Properties>
</file>